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72" w:rsidRDefault="000264EC">
      <w:pPr>
        <w:rPr>
          <w:sz w:val="20"/>
        </w:rPr>
        <w:sectPr w:rsidR="00225A72">
          <w:type w:val="continuous"/>
          <w:pgSz w:w="11910" w:h="16840"/>
          <w:pgMar w:top="1580" w:right="680" w:bottom="280" w:left="1300" w:header="720" w:footer="720" w:gutter="0"/>
          <w:cols w:space="720"/>
        </w:sect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6406489" cy="827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489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A72" w:rsidRDefault="00E968A4">
      <w:pPr>
        <w:pStyle w:val="1"/>
        <w:numPr>
          <w:ilvl w:val="0"/>
          <w:numId w:val="3"/>
        </w:numPr>
        <w:tabs>
          <w:tab w:val="left" w:pos="4050"/>
        </w:tabs>
        <w:spacing w:before="61"/>
        <w:ind w:hanging="241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225A72" w:rsidRDefault="00225A72">
      <w:pPr>
        <w:pStyle w:val="a3"/>
        <w:ind w:left="0"/>
        <w:jc w:val="left"/>
        <w:rPr>
          <w:b/>
        </w:rPr>
      </w:pPr>
    </w:p>
    <w:p w:rsidR="00225A72" w:rsidRDefault="00E968A4">
      <w:pPr>
        <w:pStyle w:val="a4"/>
        <w:numPr>
          <w:ilvl w:val="1"/>
          <w:numId w:val="2"/>
        </w:numPr>
        <w:tabs>
          <w:tab w:val="left" w:pos="539"/>
        </w:tabs>
        <w:spacing w:line="252" w:lineRule="auto"/>
        <w:ind w:right="167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54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 вида с татарским языком воспитания и обучения» Советского района г.</w:t>
      </w:r>
      <w:r>
        <w:rPr>
          <w:spacing w:val="1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 Учреждение)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</w:p>
    <w:p w:rsidR="00225A72" w:rsidRDefault="00E968A4">
      <w:pPr>
        <w:pStyle w:val="a3"/>
        <w:spacing w:line="252" w:lineRule="auto"/>
        <w:ind w:right="167"/>
      </w:pP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 детей и молодежи», утвержденными</w:t>
      </w:r>
      <w:r>
        <w:rPr>
          <w:spacing w:val="1"/>
        </w:rPr>
        <w:t xml:space="preserve"> </w:t>
      </w:r>
      <w:r>
        <w:t>постановлением главного санитарного</w:t>
      </w:r>
      <w:r>
        <w:rPr>
          <w:spacing w:val="1"/>
        </w:rPr>
        <w:t xml:space="preserve"> </w:t>
      </w:r>
      <w:r>
        <w:t>врача от 28.09.2020 № 28,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утвержденными постановлением главного санитарного врача от 28.01.2021 № 2,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09.11.2018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</w:t>
      </w:r>
      <w:r w:rsidR="00612DE0">
        <w:t>ммам», У</w:t>
      </w:r>
      <w:r>
        <w:t>ставом</w:t>
      </w:r>
      <w:r>
        <w:rPr>
          <w:spacing w:val="1"/>
        </w:rPr>
        <w:t xml:space="preserve"> </w:t>
      </w:r>
      <w:r>
        <w:t>детского сада.</w:t>
      </w:r>
    </w:p>
    <w:p w:rsidR="00225A72" w:rsidRDefault="00E968A4">
      <w:pPr>
        <w:pStyle w:val="a4"/>
        <w:numPr>
          <w:ilvl w:val="1"/>
          <w:numId w:val="2"/>
        </w:numPr>
        <w:tabs>
          <w:tab w:val="left" w:pos="539"/>
        </w:tabs>
        <w:spacing w:line="249" w:lineRule="auto"/>
        <w:ind w:right="166" w:firstLine="0"/>
        <w:jc w:val="both"/>
        <w:rPr>
          <w:sz w:val="24"/>
        </w:rPr>
      </w:pPr>
      <w:r>
        <w:rPr>
          <w:sz w:val="24"/>
        </w:rPr>
        <w:t>Порядок 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и осуществление деятельности 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</w:t>
      </w:r>
      <w:r w:rsidR="00E44BDB">
        <w:rPr>
          <w:sz w:val="24"/>
        </w:rPr>
        <w:t xml:space="preserve">ограммам МБДОУ «Детский сад № </w:t>
      </w:r>
      <w:r w:rsidR="00E44BDB" w:rsidRPr="00E44BDB">
        <w:rPr>
          <w:sz w:val="24"/>
        </w:rPr>
        <w:t>54</w:t>
      </w:r>
      <w:r>
        <w:rPr>
          <w:sz w:val="24"/>
        </w:rPr>
        <w:t xml:space="preserve"> комбинированного вида с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обучения»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г. Казани</w:t>
      </w:r>
    </w:p>
    <w:p w:rsidR="00225A72" w:rsidRDefault="00225A72">
      <w:pPr>
        <w:pStyle w:val="a3"/>
        <w:spacing w:before="11"/>
        <w:ind w:left="0"/>
        <w:jc w:val="left"/>
      </w:pPr>
    </w:p>
    <w:p w:rsidR="00225A72" w:rsidRDefault="00E968A4">
      <w:pPr>
        <w:pStyle w:val="1"/>
        <w:numPr>
          <w:ilvl w:val="0"/>
          <w:numId w:val="3"/>
        </w:numPr>
        <w:tabs>
          <w:tab w:val="left" w:pos="1100"/>
        </w:tabs>
        <w:ind w:left="1100"/>
        <w:jc w:val="left"/>
      </w:pPr>
      <w:r>
        <w:t>Режим</w:t>
      </w:r>
      <w:r>
        <w:rPr>
          <w:spacing w:val="-2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обучения,</w:t>
      </w:r>
      <w:r>
        <w:rPr>
          <w:spacing w:val="54"/>
        </w:rPr>
        <w:t xml:space="preserve"> </w:t>
      </w:r>
      <w:r>
        <w:t>возрастные</w:t>
      </w:r>
      <w:r>
        <w:rPr>
          <w:spacing w:val="-2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воспитанников</w:t>
      </w:r>
    </w:p>
    <w:p w:rsidR="00225A72" w:rsidRDefault="00225A72">
      <w:pPr>
        <w:pStyle w:val="a3"/>
        <w:ind w:left="0"/>
        <w:jc w:val="left"/>
        <w:rPr>
          <w:b/>
        </w:rPr>
      </w:pPr>
    </w:p>
    <w:p w:rsidR="00225A72" w:rsidRDefault="00E968A4">
      <w:pPr>
        <w:pStyle w:val="a3"/>
        <w:spacing w:line="252" w:lineRule="auto"/>
        <w:ind w:right="166"/>
      </w:pPr>
      <w:r>
        <w:t>2.1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программой,</w:t>
      </w:r>
      <w:r>
        <w:rPr>
          <w:spacing w:val="-1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 учреждения.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551"/>
        </w:tabs>
        <w:spacing w:line="249" w:lineRule="auto"/>
        <w:ind w:right="168" w:firstLine="0"/>
        <w:jc w:val="both"/>
        <w:rPr>
          <w:sz w:val="24"/>
        </w:rPr>
      </w:pPr>
      <w:r>
        <w:rPr>
          <w:sz w:val="24"/>
        </w:rPr>
        <w:t>Занятия проводятся в соответствии с санитарно-гигиеническими правилами и возрастом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расписанием дополнительной образовательной деятельности, утвержденным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539"/>
        </w:tabs>
        <w:spacing w:before="2"/>
        <w:ind w:left="538" w:hanging="421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октября. Окончание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31 мая.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548"/>
        </w:tabs>
        <w:spacing w:before="14"/>
        <w:ind w:right="169" w:firstLine="0"/>
        <w:jc w:val="both"/>
        <w:rPr>
          <w:sz w:val="24"/>
        </w:rPr>
      </w:pPr>
      <w:r>
        <w:rPr>
          <w:sz w:val="24"/>
        </w:rPr>
        <w:t>Комплектование групп проводится с 15 по 30 сентября. Занятия в группах начинаются 1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во второй 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541"/>
        </w:tabs>
        <w:spacing w:before="1"/>
        <w:ind w:right="169" w:firstLine="0"/>
        <w:jc w:val="both"/>
        <w:rPr>
          <w:sz w:val="24"/>
        </w:rPr>
      </w:pPr>
      <w:r>
        <w:rPr>
          <w:sz w:val="24"/>
        </w:rPr>
        <w:t>Длительность занятий устанавливается в пределах: младший возраст - 15 минут, средний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 - 20 минут, старший возраст (5-6 лет) 25 минут, подготовительный возраст (6-7 лет) –</w:t>
      </w:r>
      <w:r>
        <w:rPr>
          <w:spacing w:val="-57"/>
          <w:sz w:val="24"/>
        </w:rPr>
        <w:t xml:space="preserve"> </w:t>
      </w:r>
      <w:r>
        <w:rPr>
          <w:sz w:val="24"/>
        </w:rPr>
        <w:t>30 минут.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589"/>
        </w:tabs>
        <w:ind w:right="169" w:firstLine="0"/>
        <w:jc w:val="both"/>
        <w:rPr>
          <w:sz w:val="24"/>
        </w:rPr>
      </w:pPr>
      <w:r>
        <w:rPr>
          <w:sz w:val="24"/>
        </w:rPr>
        <w:t>Форма обучения - очная. Основная форма организации образовательного процесса –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611"/>
        </w:tabs>
        <w:ind w:right="168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различной направленности (технической, естественно-научной, 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</w:t>
      </w:r>
      <w:r w:rsidR="00E44BDB">
        <w:rPr>
          <w:sz w:val="24"/>
        </w:rPr>
        <w:t>ичес</w:t>
      </w:r>
      <w:r>
        <w:rPr>
          <w:sz w:val="24"/>
        </w:rPr>
        <w:t>ко-краеведческой,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социально-гуманитарной).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632"/>
        </w:tabs>
        <w:ind w:right="171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 объединения.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671"/>
        </w:tabs>
        <w:ind w:right="169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0"/>
          <w:sz w:val="24"/>
        </w:rPr>
        <w:t xml:space="preserve"> </w:t>
      </w:r>
      <w:r>
        <w:rPr>
          <w:sz w:val="24"/>
        </w:rPr>
        <w:t>могут</w:t>
      </w:r>
      <w:r>
        <w:rPr>
          <w:spacing w:val="14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2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музыкальном,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0"/>
          <w:sz w:val="24"/>
        </w:rPr>
        <w:t xml:space="preserve"> </w:t>
      </w:r>
      <w:r>
        <w:rPr>
          <w:sz w:val="24"/>
        </w:rPr>
        <w:t>зале,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учителя-логопеда, 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659"/>
        </w:tabs>
        <w:ind w:left="658" w:hanging="541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подгруппой детей (10-12-15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человек) 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692"/>
        </w:tabs>
        <w:ind w:right="168" w:firstLine="0"/>
        <w:jc w:val="both"/>
        <w:rPr>
          <w:sz w:val="24"/>
        </w:rPr>
      </w:pPr>
      <w:r>
        <w:rPr>
          <w:sz w:val="24"/>
        </w:rPr>
        <w:t>Занятия комплексные, интегрированные, не дублируют ни одно из занятий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721"/>
        </w:tabs>
        <w:ind w:right="109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план-графику контроля</w:t>
      </w:r>
      <w:r>
        <w:rPr>
          <w:spacing w:val="3"/>
          <w:sz w:val="24"/>
        </w:rPr>
        <w:t xml:space="preserve"> </w:t>
      </w:r>
      <w:r>
        <w:rPr>
          <w:sz w:val="24"/>
        </w:rPr>
        <w:t>МБДОУ «Детский</w:t>
      </w:r>
      <w:r>
        <w:rPr>
          <w:spacing w:val="4"/>
          <w:sz w:val="24"/>
        </w:rPr>
        <w:t xml:space="preserve"> </w:t>
      </w:r>
      <w:r>
        <w:rPr>
          <w:sz w:val="24"/>
        </w:rPr>
        <w:t>сад</w:t>
      </w:r>
      <w:r>
        <w:rPr>
          <w:spacing w:val="2"/>
          <w:sz w:val="24"/>
        </w:rPr>
        <w:t xml:space="preserve"> </w:t>
      </w:r>
      <w:r w:rsidR="00E44BDB">
        <w:rPr>
          <w:sz w:val="24"/>
        </w:rPr>
        <w:t>№54</w:t>
      </w:r>
      <w:r>
        <w:rPr>
          <w:sz w:val="24"/>
        </w:rPr>
        <w:t>».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702"/>
        </w:tabs>
        <w:ind w:right="168" w:firstLine="0"/>
        <w:jc w:val="both"/>
        <w:rPr>
          <w:sz w:val="24"/>
        </w:rPr>
      </w:pPr>
      <w:r>
        <w:rPr>
          <w:sz w:val="24"/>
        </w:rPr>
        <w:t>Оценка индивидуального развития детей проводится педагогами в ходе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развития ребенка, результаты которого используются только для 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работы с группой дошкольников и для решения задач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или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потребности.</w:t>
      </w:r>
    </w:p>
    <w:p w:rsidR="00225A72" w:rsidRDefault="00225A72">
      <w:pPr>
        <w:jc w:val="both"/>
        <w:rPr>
          <w:sz w:val="24"/>
        </w:rPr>
        <w:sectPr w:rsidR="00225A72">
          <w:pgSz w:w="11910" w:h="16840"/>
          <w:pgMar w:top="780" w:right="680" w:bottom="280" w:left="1300" w:header="720" w:footer="720" w:gutter="0"/>
          <w:cols w:space="720"/>
        </w:sectPr>
      </w:pPr>
    </w:p>
    <w:p w:rsidR="00225A72" w:rsidRDefault="00E968A4">
      <w:pPr>
        <w:pStyle w:val="a4"/>
        <w:numPr>
          <w:ilvl w:val="1"/>
          <w:numId w:val="1"/>
        </w:numPr>
        <w:tabs>
          <w:tab w:val="left" w:pos="757"/>
        </w:tabs>
        <w:spacing w:before="61" w:line="259" w:lineRule="auto"/>
        <w:ind w:right="172" w:firstLine="0"/>
        <w:jc w:val="both"/>
        <w:rPr>
          <w:sz w:val="24"/>
        </w:rPr>
      </w:pPr>
      <w:r>
        <w:rPr>
          <w:sz w:val="24"/>
        </w:rPr>
        <w:lastRenderedPageBreak/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 открытые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занятия.</w:t>
      </w:r>
    </w:p>
    <w:p w:rsidR="00225A72" w:rsidRDefault="00E968A4">
      <w:pPr>
        <w:pStyle w:val="a4"/>
        <w:numPr>
          <w:ilvl w:val="1"/>
          <w:numId w:val="1"/>
        </w:numPr>
        <w:tabs>
          <w:tab w:val="left" w:pos="728"/>
          <w:tab w:val="left" w:pos="7318"/>
        </w:tabs>
        <w:spacing w:before="2" w:line="259" w:lineRule="auto"/>
        <w:ind w:right="166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инвалидов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образовательный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процесс      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организуется</w:t>
      </w:r>
      <w:r>
        <w:rPr>
          <w:sz w:val="24"/>
        </w:rPr>
        <w:tab/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категорий.</w:t>
      </w:r>
    </w:p>
    <w:p w:rsidR="00225A72" w:rsidRDefault="00E968A4">
      <w:pPr>
        <w:pStyle w:val="1"/>
        <w:numPr>
          <w:ilvl w:val="0"/>
          <w:numId w:val="3"/>
        </w:numPr>
        <w:tabs>
          <w:tab w:val="left" w:pos="3844"/>
        </w:tabs>
        <w:spacing w:before="2"/>
        <w:ind w:left="3843" w:hanging="241"/>
        <w:jc w:val="left"/>
      </w:pPr>
      <w:r>
        <w:t>Права</w:t>
      </w:r>
      <w:r>
        <w:rPr>
          <w:spacing w:val="-6"/>
        </w:rPr>
        <w:t xml:space="preserve"> </w:t>
      </w:r>
      <w:r>
        <w:t>воспитанников</w:t>
      </w:r>
    </w:p>
    <w:p w:rsidR="00225A72" w:rsidRDefault="00225A72">
      <w:pPr>
        <w:pStyle w:val="a3"/>
        <w:spacing w:before="3"/>
        <w:ind w:left="0"/>
        <w:jc w:val="left"/>
        <w:rPr>
          <w:b/>
        </w:rPr>
      </w:pPr>
    </w:p>
    <w:p w:rsidR="00225A72" w:rsidRDefault="00E968A4">
      <w:pPr>
        <w:pStyle w:val="a3"/>
        <w:spacing w:line="259" w:lineRule="auto"/>
        <w:ind w:right="169"/>
      </w:pPr>
      <w:r>
        <w:t>3.1. Каждый обучающийся имеет право заниматься в нескольких объединениях, переходить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обучения из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объединения в</w:t>
      </w:r>
      <w:r>
        <w:rPr>
          <w:spacing w:val="-1"/>
        </w:rPr>
        <w:t xml:space="preserve"> </w:t>
      </w:r>
      <w:r>
        <w:t>другое.</w:t>
      </w:r>
    </w:p>
    <w:p w:rsidR="00225A72" w:rsidRDefault="00225A72">
      <w:pPr>
        <w:pStyle w:val="a3"/>
        <w:ind w:left="0"/>
        <w:jc w:val="left"/>
        <w:rPr>
          <w:sz w:val="22"/>
        </w:rPr>
      </w:pPr>
    </w:p>
    <w:p w:rsidR="00225A72" w:rsidRDefault="00E968A4">
      <w:pPr>
        <w:pStyle w:val="1"/>
        <w:numPr>
          <w:ilvl w:val="0"/>
          <w:numId w:val="3"/>
        </w:numPr>
        <w:tabs>
          <w:tab w:val="left" w:pos="4094"/>
        </w:tabs>
        <w:ind w:left="4093" w:right="51" w:hanging="4094"/>
        <w:jc w:val="left"/>
      </w:pPr>
      <w:r>
        <w:t>Ответственность</w:t>
      </w:r>
    </w:p>
    <w:p w:rsidR="00225A72" w:rsidRDefault="00225A72">
      <w:pPr>
        <w:pStyle w:val="a3"/>
        <w:spacing w:before="3"/>
        <w:ind w:left="0"/>
        <w:jc w:val="left"/>
        <w:rPr>
          <w:b/>
        </w:rPr>
      </w:pPr>
    </w:p>
    <w:p w:rsidR="00225A72" w:rsidRDefault="00E968A4">
      <w:pPr>
        <w:pStyle w:val="a4"/>
        <w:numPr>
          <w:ilvl w:val="1"/>
          <w:numId w:val="3"/>
        </w:numPr>
        <w:tabs>
          <w:tab w:val="left" w:pos="539"/>
        </w:tabs>
        <w:spacing w:line="252" w:lineRule="auto"/>
        <w:ind w:right="167" w:hanging="10"/>
        <w:jc w:val="both"/>
        <w:rPr>
          <w:sz w:val="24"/>
        </w:rPr>
      </w:pPr>
      <w:r>
        <w:rPr>
          <w:sz w:val="24"/>
        </w:rPr>
        <w:t>Учреждение, администрация Учреждения, педагоги дополнительного образования 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жизнь, здоровье детей, реализацию в полном объеме учебного 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применяемых форм, методов и средств организации образовательного процесса 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sectPr w:rsidR="00225A72">
      <w:pgSz w:w="11910" w:h="16840"/>
      <w:pgMar w:top="780" w:right="6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4EC" w:rsidRDefault="000264EC" w:rsidP="000264EC">
      <w:r>
        <w:separator/>
      </w:r>
    </w:p>
  </w:endnote>
  <w:endnote w:type="continuationSeparator" w:id="0">
    <w:p w:rsidR="000264EC" w:rsidRDefault="000264EC" w:rsidP="00026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4EC" w:rsidRDefault="000264EC" w:rsidP="000264EC">
      <w:r>
        <w:separator/>
      </w:r>
    </w:p>
  </w:footnote>
  <w:footnote w:type="continuationSeparator" w:id="0">
    <w:p w:rsidR="000264EC" w:rsidRDefault="000264EC" w:rsidP="00026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426F0"/>
    <w:multiLevelType w:val="multilevel"/>
    <w:tmpl w:val="167E205C"/>
    <w:lvl w:ilvl="0">
      <w:start w:val="2"/>
      <w:numFmt w:val="decimal"/>
      <w:lvlText w:val="%1"/>
      <w:lvlJc w:val="left"/>
      <w:pPr>
        <w:ind w:left="118" w:hanging="4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1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32"/>
      </w:pPr>
      <w:rPr>
        <w:rFonts w:hint="default"/>
        <w:lang w:val="ru-RU" w:eastAsia="en-US" w:bidi="ar-SA"/>
      </w:rPr>
    </w:lvl>
  </w:abstractNum>
  <w:abstractNum w:abstractNumId="1">
    <w:nsid w:val="38A37B35"/>
    <w:multiLevelType w:val="multilevel"/>
    <w:tmpl w:val="C4CA2B48"/>
    <w:lvl w:ilvl="0">
      <w:start w:val="1"/>
      <w:numFmt w:val="decimal"/>
      <w:lvlText w:val="%1"/>
      <w:lvlJc w:val="left"/>
      <w:pPr>
        <w:ind w:left="11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20"/>
      </w:pPr>
      <w:rPr>
        <w:rFonts w:hint="default"/>
        <w:lang w:val="ru-RU" w:eastAsia="en-US" w:bidi="ar-SA"/>
      </w:rPr>
    </w:lvl>
  </w:abstractNum>
  <w:abstractNum w:abstractNumId="2">
    <w:nsid w:val="695B1EAB"/>
    <w:multiLevelType w:val="multilevel"/>
    <w:tmpl w:val="F2205EF2"/>
    <w:lvl w:ilvl="0">
      <w:start w:val="1"/>
      <w:numFmt w:val="decimal"/>
      <w:lvlText w:val="%1."/>
      <w:lvlJc w:val="left"/>
      <w:pPr>
        <w:ind w:left="404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9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8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6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5A72"/>
    <w:rsid w:val="000264EC"/>
    <w:rsid w:val="00225A72"/>
    <w:rsid w:val="00612DE0"/>
    <w:rsid w:val="00BD6AB6"/>
    <w:rsid w:val="00E44BDB"/>
    <w:rsid w:val="00E76323"/>
    <w:rsid w:val="00E9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12D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2DE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0264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64E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264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64E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12D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2DE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0264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64E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264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64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</vt:lpstr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</dc:title>
  <dc:creator>NKushnareva</dc:creator>
  <cp:lastModifiedBy>Asus</cp:lastModifiedBy>
  <cp:revision>7</cp:revision>
  <cp:lastPrinted>2023-10-12T13:54:00Z</cp:lastPrinted>
  <dcterms:created xsi:type="dcterms:W3CDTF">2023-10-06T12:30:00Z</dcterms:created>
  <dcterms:modified xsi:type="dcterms:W3CDTF">2023-10-13T08:37:00Z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2023-10-06T00:00:00Z</vt:filetime>
  </property>
</Properties>
</file>